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09F" w:rsidRDefault="00E8309F" w:rsidP="000C258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E8309F" w:rsidRDefault="00E8309F" w:rsidP="000C258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Поздравление Владимира </w:t>
      </w:r>
      <w:proofErr w:type="spellStart"/>
      <w:r>
        <w:rPr>
          <w:sz w:val="28"/>
          <w:szCs w:val="28"/>
          <w:shd w:val="clear" w:color="auto" w:fill="FFFFFF"/>
        </w:rPr>
        <w:t>Синяговского</w:t>
      </w:r>
      <w:proofErr w:type="spellEnd"/>
      <w:r>
        <w:rPr>
          <w:sz w:val="28"/>
          <w:szCs w:val="28"/>
          <w:shd w:val="clear" w:color="auto" w:fill="FFFFFF"/>
        </w:rPr>
        <w:t xml:space="preserve"> с Днем работников ЖКХ</w:t>
      </w:r>
    </w:p>
    <w:p w:rsidR="00E8309F" w:rsidRDefault="00E8309F" w:rsidP="000C258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E8309F" w:rsidRDefault="00E8309F" w:rsidP="000C258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0C2589" w:rsidRDefault="000C2589" w:rsidP="000C258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Поздравляю</w:t>
      </w:r>
      <w:r w:rsidRPr="00B07D49">
        <w:rPr>
          <w:sz w:val="28"/>
          <w:szCs w:val="28"/>
          <w:shd w:val="clear" w:color="auto" w:fill="FFFFFF"/>
        </w:rPr>
        <w:t xml:space="preserve"> работник</w:t>
      </w:r>
      <w:r>
        <w:rPr>
          <w:sz w:val="28"/>
          <w:szCs w:val="28"/>
          <w:shd w:val="clear" w:color="auto" w:fill="FFFFFF"/>
        </w:rPr>
        <w:t>ов</w:t>
      </w:r>
      <w:r w:rsidRPr="00B07D49">
        <w:rPr>
          <w:sz w:val="28"/>
          <w:szCs w:val="28"/>
          <w:shd w:val="clear" w:color="auto" w:fill="FFFFFF"/>
        </w:rPr>
        <w:t xml:space="preserve"> торговли, бытового обслуживания и жилищно-коммунального хозяйства</w:t>
      </w:r>
      <w:r w:rsidRPr="00C02F53">
        <w:t xml:space="preserve"> </w:t>
      </w:r>
      <w:r w:rsidRPr="00A270F0">
        <w:rPr>
          <w:sz w:val="28"/>
          <w:szCs w:val="28"/>
          <w:shd w:val="clear" w:color="auto" w:fill="FFFFFF"/>
        </w:rPr>
        <w:t>Туапсинск</w:t>
      </w:r>
      <w:r>
        <w:rPr>
          <w:sz w:val="28"/>
          <w:szCs w:val="28"/>
          <w:shd w:val="clear" w:color="auto" w:fill="FFFFFF"/>
        </w:rPr>
        <w:t>ого</w:t>
      </w:r>
      <w:r w:rsidRPr="00A270F0">
        <w:rPr>
          <w:sz w:val="28"/>
          <w:szCs w:val="28"/>
          <w:shd w:val="clear" w:color="auto" w:fill="FFFFFF"/>
        </w:rPr>
        <w:t xml:space="preserve"> район</w:t>
      </w:r>
      <w:r>
        <w:rPr>
          <w:sz w:val="28"/>
          <w:szCs w:val="28"/>
          <w:shd w:val="clear" w:color="auto" w:fill="FFFFFF"/>
        </w:rPr>
        <w:t>а с</w:t>
      </w:r>
      <w:r w:rsidRPr="00B07D49">
        <w:rPr>
          <w:sz w:val="28"/>
          <w:szCs w:val="28"/>
          <w:shd w:val="clear" w:color="auto" w:fill="FFFFFF"/>
        </w:rPr>
        <w:t xml:space="preserve"> профессиональным праздником </w:t>
      </w:r>
      <w:r w:rsidRPr="005D75E8">
        <w:rPr>
          <w:sz w:val="28"/>
          <w:szCs w:val="28"/>
          <w:shd w:val="clear" w:color="auto" w:fill="FFFFFF"/>
        </w:rPr>
        <w:t>–</w:t>
      </w:r>
      <w:r w:rsidRPr="00B07D49">
        <w:rPr>
          <w:sz w:val="28"/>
          <w:szCs w:val="28"/>
          <w:shd w:val="clear" w:color="auto" w:fill="FFFFFF"/>
        </w:rPr>
        <w:t xml:space="preserve"> Днем работников бытового обслуживания населения и жилищно-коммунального хозяйства!</w:t>
      </w:r>
    </w:p>
    <w:p w:rsidR="000C2589" w:rsidRDefault="000C2589" w:rsidP="000C258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Вы трудитесь в отрасли, от состояния которой зависят благополучие и комфорт граждан, качество их жизни. </w:t>
      </w:r>
      <w:r w:rsidR="00A11134">
        <w:rPr>
          <w:sz w:val="28"/>
          <w:szCs w:val="28"/>
          <w:shd w:val="clear" w:color="auto" w:fill="FFFFFF"/>
        </w:rPr>
        <w:t>Ваш</w:t>
      </w:r>
      <w:r>
        <w:rPr>
          <w:sz w:val="28"/>
          <w:szCs w:val="28"/>
          <w:shd w:val="clear" w:color="auto" w:fill="FFFFFF"/>
        </w:rPr>
        <w:t xml:space="preserve"> профессионализм, ответственное отношение к делу – основа хорошего настроения людей, гарантия социальной стабильности и общественного спокойствия.</w:t>
      </w:r>
    </w:p>
    <w:p w:rsidR="000C2589" w:rsidRDefault="000C2589" w:rsidP="000C258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Желаю Вам дальнейших профессиональных успехов, здоровья, бодрости, неиссякаемой энергии и сил, счастья и семейного благополучия!</w:t>
      </w:r>
    </w:p>
    <w:p w:rsidR="000C2589" w:rsidRDefault="000C2589" w:rsidP="000C258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0C2589" w:rsidRDefault="000C2589" w:rsidP="000C258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C2589" w:rsidRDefault="000C2589" w:rsidP="000C2589">
      <w:pPr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уважением, </w:t>
      </w:r>
    </w:p>
    <w:p w:rsidR="000C2589" w:rsidRDefault="00E8309F" w:rsidP="000C2589">
      <w:pPr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0C2589">
        <w:rPr>
          <w:rFonts w:ascii="Times New Roman" w:eastAsia="Times New Roman" w:hAnsi="Times New Roman" w:cs="Times New Roman"/>
          <w:sz w:val="28"/>
          <w:szCs w:val="28"/>
        </w:rPr>
        <w:t>епутат Государственной Думы ФС РФ</w:t>
      </w:r>
      <w:r w:rsidR="000C258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C2589" w:rsidRPr="00C4664C" w:rsidRDefault="000C2589" w:rsidP="000C2589">
      <w:pPr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</w:rPr>
      </w:pPr>
      <w:r w:rsidRPr="00C4664C">
        <w:rPr>
          <w:rFonts w:ascii="Times New Roman" w:eastAsia="Times New Roman" w:hAnsi="Times New Roman" w:cs="Times New Roman"/>
          <w:sz w:val="28"/>
          <w:szCs w:val="28"/>
        </w:rPr>
        <w:t>В.И. Синяговский</w:t>
      </w:r>
    </w:p>
    <w:p w:rsidR="002326A2" w:rsidRDefault="002326A2"/>
    <w:sectPr w:rsidR="0023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67"/>
    <w:rsid w:val="000C2589"/>
    <w:rsid w:val="002326A2"/>
    <w:rsid w:val="00A11134"/>
    <w:rsid w:val="00B07A67"/>
    <w:rsid w:val="00E8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Гоманова Оксана</cp:lastModifiedBy>
  <cp:revision>4</cp:revision>
  <dcterms:created xsi:type="dcterms:W3CDTF">2017-03-17T17:02:00Z</dcterms:created>
  <dcterms:modified xsi:type="dcterms:W3CDTF">2017-03-20T05:41:00Z</dcterms:modified>
</cp:coreProperties>
</file>